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AF" w:rsidRPr="00D563AF" w:rsidRDefault="00D563AF" w:rsidP="00D56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РЕБЕНКА</w:t>
      </w:r>
    </w:p>
    <w:tbl>
      <w:tblPr>
        <w:tblW w:w="993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5"/>
        <w:gridCol w:w="4823"/>
      </w:tblGrid>
      <w:tr w:rsidR="00D563AF" w:rsidRPr="00D563AF" w:rsidTr="00D563AF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вопросы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ответы</w:t>
            </w:r>
          </w:p>
        </w:tc>
      </w:tr>
      <w:tr w:rsidR="00D563AF" w:rsidRPr="00D563AF" w:rsidTr="00D563AF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Если ты попал в сложную ситуацию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?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Позвони на телефон бесплатной горячей линии 150 или  на телефон доверия Комитета по охране прав детей 8 (717) 2  74 25 28.</w:t>
            </w:r>
          </w:p>
        </w:tc>
      </w:tr>
      <w:tr w:rsidR="00D563AF" w:rsidRPr="00D563AF" w:rsidTr="00D563AF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Как защитить свои права?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Если у тебя возникли проблемы, обращайся в Комитет по охране прав детей Министерства образования и науки РК (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 xml:space="preserve">сайт </w:t>
            </w:r>
            <w:hyperlink r:id="rId4" w:history="1">
              <w:proofErr w:type="gramEnd"/>
              <w:r w:rsidRPr="00D563A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9"/>
                  <w:u w:val="single"/>
                  <w:lang w:eastAsia="ru-RU"/>
                </w:rPr>
                <w:t>www.bala</w:t>
              </w:r>
              <w:proofErr w:type="gramStart"/>
              <w:r w:rsidRPr="00D563AF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 xml:space="preserve"> (</w:t>
              </w:r>
              <w:proofErr w:type="spellStart"/>
              <w:r w:rsidRPr="00D563AF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link</w:t>
              </w:r>
              <w:proofErr w:type="spellEnd"/>
              <w:r w:rsidRPr="00D563AF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Pr="00D563AF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is</w:t>
              </w:r>
              <w:proofErr w:type="spellEnd"/>
              <w:r w:rsidRPr="00D563AF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Pr="00D563AF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external</w:t>
              </w:r>
              <w:proofErr w:type="spellEnd"/>
              <w:r w:rsidRPr="00D563AF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)</w:t>
              </w:r>
            </w:hyperlink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 xml:space="preserve"> –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kkk.kz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 xml:space="preserve">, 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блог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 xml:space="preserve"> Председателя Комитета по охране прав детей, телефон «доверия»  8 (717) 2 74 - 25 - 28</w:t>
            </w:r>
            <w:proofErr w:type="gramEnd"/>
          </w:p>
        </w:tc>
      </w:tr>
      <w:tr w:rsidR="00D563AF" w:rsidRPr="00D563AF" w:rsidTr="00D563AF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Как осу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ществ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ля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ет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ся за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щи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та ре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бен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ка, ли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шен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но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го се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softHyphen/>
              <w:t>мьи?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Существуют специальные органы – органы опеки и попечительства, которые обеспечивают защиту прав детей этой категории.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каждой организации образования есть социальный педагог, в функции которого входит защита прав детей.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городах Астана,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Алматы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Актобе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Атырау, Кокшетау,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Талдыкорган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Усть-Каменогорск, Семей,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Тараз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Уральск,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Жезказган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Темиртау,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Кызылорда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Костанай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  Актау, Павлодар, Петропавловск, Шымкент есть Центры адаптации несовершеннолетних.</w:t>
            </w:r>
            <w:proofErr w:type="gram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Они оказывают оперативную помощь детям, оказавшимся в трудной жизненной ситуации.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Телефоны Центров адаптации несовершеннолетних: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Астана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(7172) 394289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Алматы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(727) 2514631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Актобе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(7132) 540480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Атырау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(7122) 281049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Кокшетау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(7162) 426633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Талдыкорган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(7282) 261050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Усть-Каменогорск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(7232) 785238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Семей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(7222) 335495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Тараз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(7262) 432621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Уральск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(7112) 535226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Жезказган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(7102) 721600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Темиртау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(7213) 981599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Кызылорда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(7242) 223633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proofErr w:type="spellStart"/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Костанай</w:t>
            </w:r>
            <w:proofErr w:type="spellEnd"/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(7142) 901317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Актау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(7292) 605721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Павлодар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(7182) 506343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Петропавловск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(7152) 464864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Шымкент</w:t>
            </w: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63AF">
              <w:rPr>
                <w:rFonts w:ascii="Times New Roman" w:eastAsia="Times New Roman" w:hAnsi="Times New Roman" w:cs="Times New Roman"/>
                <w:i/>
                <w:iCs/>
                <w:sz w:val="19"/>
                <w:lang w:eastAsia="ru-RU"/>
              </w:rPr>
              <w:t>8 (7252) 956960</w:t>
            </w:r>
          </w:p>
        </w:tc>
      </w:tr>
      <w:tr w:rsidR="00D563AF" w:rsidRPr="00D563AF" w:rsidTr="00D563AF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Какие льготы имеет ребенок  из малообеспеченной семьи?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детей этой категории  во время обучения в школе  установлены  такие виды помощи как  бесплатное питание,</w:t>
            </w:r>
          </w:p>
          <w:p w:rsidR="00D563AF" w:rsidRPr="00D563AF" w:rsidRDefault="00D563AF" w:rsidP="00D5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одеждой, обувью, учебниками и учебными  принадлежностями, а также бесплатное оздоровление и отдых.</w:t>
            </w:r>
          </w:p>
        </w:tc>
      </w:tr>
    </w:tbl>
    <w:p w:rsidR="008049DA" w:rsidRDefault="008049DA"/>
    <w:sectPr w:rsidR="008049DA" w:rsidSect="0080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63AF"/>
    <w:rsid w:val="008049DA"/>
    <w:rsid w:val="00D5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3AF"/>
    <w:rPr>
      <w:b/>
      <w:bCs/>
    </w:rPr>
  </w:style>
  <w:style w:type="character" w:styleId="a5">
    <w:name w:val="Emphasis"/>
    <w:basedOn w:val="a0"/>
    <w:uiPriority w:val="20"/>
    <w:qFormat/>
    <w:rsid w:val="00D563AF"/>
    <w:rPr>
      <w:i/>
      <w:iCs/>
    </w:rPr>
  </w:style>
  <w:style w:type="character" w:customStyle="1" w:styleId="element-invisible">
    <w:name w:val="element-invisible"/>
    <w:basedOn w:val="a0"/>
    <w:rsid w:val="00D56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2019-01-15T08:28:00Z</dcterms:created>
  <dcterms:modified xsi:type="dcterms:W3CDTF">2019-01-15T08:37:00Z</dcterms:modified>
</cp:coreProperties>
</file>